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1F59">
      <w:pPr>
        <w:jc w:val="center"/>
        <w:rPr>
          <w:rFonts w:hint="eastAsia"/>
          <w:sz w:val="40"/>
          <w:szCs w:val="40"/>
          <w:lang w:val="en-US" w:eastAsia="zh-CN"/>
        </w:rPr>
      </w:pPr>
    </w:p>
    <w:p w14:paraId="4497AD08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西宁市口腔医院呼吸机配件采购项目报价表</w:t>
      </w:r>
    </w:p>
    <w:p w14:paraId="36F8E613">
      <w:pPr>
        <w:rPr>
          <w:rFonts w:hint="eastAsia"/>
          <w:sz w:val="32"/>
          <w:szCs w:val="32"/>
          <w:vertAlign w:val="baseline"/>
          <w:lang w:val="en-US" w:eastAsia="zh-CN"/>
        </w:rPr>
      </w:pPr>
    </w:p>
    <w:p w14:paraId="0881F83E">
      <w:pPr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机构名称：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550"/>
        <w:gridCol w:w="1167"/>
        <w:gridCol w:w="1633"/>
        <w:gridCol w:w="1150"/>
      </w:tblGrid>
      <w:tr w14:paraId="79D7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98" w:type="pct"/>
            <w:vAlign w:val="center"/>
          </w:tcPr>
          <w:p w14:paraId="6BC8AB4D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pct"/>
            <w:vAlign w:val="center"/>
          </w:tcPr>
          <w:p w14:paraId="6A018D52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684" w:type="pct"/>
          </w:tcPr>
          <w:p w14:paraId="6C3E50D9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958" w:type="pct"/>
            <w:shd w:val="clear" w:color="auto" w:fill="auto"/>
            <w:vAlign w:val="top"/>
          </w:tcPr>
          <w:p w14:paraId="403682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74" w:type="pct"/>
            <w:shd w:val="clear" w:color="auto" w:fill="auto"/>
            <w:vAlign w:val="top"/>
          </w:tcPr>
          <w:p w14:paraId="6FBBCC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A41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1B214DC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83" w:type="pct"/>
          </w:tcPr>
          <w:p w14:paraId="4CDD678E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流量传感器</w:t>
            </w:r>
          </w:p>
        </w:tc>
        <w:tc>
          <w:tcPr>
            <w:tcW w:w="684" w:type="pct"/>
          </w:tcPr>
          <w:p w14:paraId="74AEF0D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958" w:type="pct"/>
          </w:tcPr>
          <w:p w14:paraId="6094B663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" w:type="pct"/>
          </w:tcPr>
          <w:p w14:paraId="08391C25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B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0496E3C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83" w:type="pct"/>
          </w:tcPr>
          <w:p w14:paraId="1CF79C9D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重复消毒管路</w:t>
            </w:r>
          </w:p>
        </w:tc>
        <w:tc>
          <w:tcPr>
            <w:tcW w:w="684" w:type="pct"/>
          </w:tcPr>
          <w:p w14:paraId="0428DCCA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2套</w:t>
            </w:r>
          </w:p>
        </w:tc>
        <w:tc>
          <w:tcPr>
            <w:tcW w:w="958" w:type="pct"/>
          </w:tcPr>
          <w:p w14:paraId="7525E58B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" w:type="pct"/>
          </w:tcPr>
          <w:p w14:paraId="1130051A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ED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6DDF0E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83" w:type="pct"/>
          </w:tcPr>
          <w:p w14:paraId="1FE22EEB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夹板模拟肺</w:t>
            </w:r>
          </w:p>
        </w:tc>
        <w:tc>
          <w:tcPr>
            <w:tcW w:w="684" w:type="pct"/>
          </w:tcPr>
          <w:p w14:paraId="245D49A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958" w:type="pct"/>
          </w:tcPr>
          <w:p w14:paraId="11DE134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" w:type="pct"/>
          </w:tcPr>
          <w:p w14:paraId="79293A7B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5B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5CE97A3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83" w:type="pct"/>
          </w:tcPr>
          <w:p w14:paraId="258F7C09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呼出阀</w:t>
            </w:r>
          </w:p>
        </w:tc>
        <w:tc>
          <w:tcPr>
            <w:tcW w:w="684" w:type="pct"/>
          </w:tcPr>
          <w:p w14:paraId="6DDE7FE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958" w:type="pct"/>
          </w:tcPr>
          <w:p w14:paraId="4D547D5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" w:type="pct"/>
          </w:tcPr>
          <w:p w14:paraId="1D7D5A2A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45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48E8BCCE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768" w:type="pct"/>
            <w:gridSpan w:val="2"/>
          </w:tcPr>
          <w:p w14:paraId="76E1075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8" w:type="pct"/>
          </w:tcPr>
          <w:p w14:paraId="10C4F4DD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" w:type="pct"/>
          </w:tcPr>
          <w:p w14:paraId="5DF4166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8D7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640" w:hanging="560" w:hanging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配件需匹配德尔格savina300品牌</w:t>
      </w:r>
    </w:p>
    <w:p w14:paraId="2CCCCE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640" w:hanging="560" w:hanging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328E1"/>
    <w:rsid w:val="03F71E1C"/>
    <w:rsid w:val="0BFC65D8"/>
    <w:rsid w:val="10433815"/>
    <w:rsid w:val="12C30C3D"/>
    <w:rsid w:val="183A72AB"/>
    <w:rsid w:val="1C6C7C4F"/>
    <w:rsid w:val="2D9C5EBB"/>
    <w:rsid w:val="2FD73EFC"/>
    <w:rsid w:val="32203D52"/>
    <w:rsid w:val="334328E1"/>
    <w:rsid w:val="5AF50835"/>
    <w:rsid w:val="5CEB6393"/>
    <w:rsid w:val="5DAA1DAA"/>
    <w:rsid w:val="5EA66A16"/>
    <w:rsid w:val="6C2471CC"/>
    <w:rsid w:val="6D131E03"/>
    <w:rsid w:val="6F5B73A8"/>
    <w:rsid w:val="7677348C"/>
    <w:rsid w:val="78597FC3"/>
    <w:rsid w:val="7EA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2026-01-05T05:41:00Z</dcterms:created>
  <dc:creator>要嫁就要嫁对郎</dc:creator>
  <cp:lastModifiedBy>要嫁就要嫁对郎</cp:lastModifiedBy>
  <cp:lastPrinted>2026-01-05T06:07:00Z</cp:lastPrinted>
  <dcterms:modified xsi:type="dcterms:W3CDTF">2026-05-14T03:46:11Z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6C4FF669986746F4992AAEA013436ABD_13</vt:lpwstr>
  </property>
  <property fmtid="{D5CDD505-2E9C-101B-9397-08002B2CF9AE}" pid="4" name="KSOTemplateDocerSaveRecord">
    <vt:lpwstr>eyJoZGlkIjoiMmRjMzUwNjU2NDNlNTZjYjYwNDgwOWI1MzNiNjU2ZjEiLCJ1c2VySWQiOiIyOTAwMjU2NjIifQ==</vt:lpwstr>
  </property>
</Properties>
</file>